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Times New Roman" w:hAnsi="Times New Roman" w:eastAsia="仿宋_GB2312" w:cs="Times New Roman"/>
          <w:b/>
          <w:color w:val="0A0A0A"/>
          <w:kern w:val="0"/>
          <w:sz w:val="28"/>
          <w:szCs w:val="29"/>
        </w:rPr>
      </w:pPr>
      <w:r>
        <w:rPr>
          <w:rFonts w:ascii="Times New Roman" w:hAnsi="Times New Roman" w:eastAsia="仿宋_GB2312" w:cs="Times New Roman"/>
          <w:b/>
          <w:color w:val="0A0A0A"/>
          <w:kern w:val="0"/>
          <w:sz w:val="28"/>
          <w:szCs w:val="29"/>
        </w:rPr>
        <w:t>附件2：</w:t>
      </w:r>
    </w:p>
    <w:p>
      <w:pPr>
        <w:widowControl/>
        <w:shd w:val="clear" w:color="auto" w:fill="FFFFFF"/>
        <w:spacing w:after="100" w:afterAutospacing="1" w:line="560" w:lineRule="exact"/>
        <w:ind w:firstLine="560" w:firstLineChars="200"/>
        <w:jc w:val="center"/>
        <w:rPr>
          <w:rFonts w:ascii="Times New Roman" w:hAnsi="Times New Roman" w:eastAsia="方正小标宋简体" w:cs="Times New Roman"/>
          <w:color w:val="0A0A0A"/>
          <w:kern w:val="0"/>
          <w:sz w:val="28"/>
          <w:szCs w:val="29"/>
        </w:rPr>
      </w:pPr>
      <w:bookmarkStart w:id="0" w:name="_GoBack"/>
      <w:r>
        <w:rPr>
          <w:rFonts w:ascii="Times New Roman" w:hAnsi="Times New Roman" w:eastAsia="方正小标宋简体" w:cs="Times New Roman"/>
          <w:color w:val="0A0A0A"/>
          <w:kern w:val="0"/>
          <w:sz w:val="28"/>
          <w:szCs w:val="29"/>
        </w:rPr>
        <w:t>湖南师范大学首届大学生创新创业训练营报名表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1559"/>
        <w:gridCol w:w="1418"/>
        <w:gridCol w:w="1662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27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tabs>
                <w:tab w:val="center" w:pos="799"/>
                <w:tab w:val="right" w:pos="1478"/>
              </w:tabs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97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Cs w:val="24"/>
              </w:rPr>
              <w:t>此处粘贴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Cs w:val="24"/>
              </w:rPr>
              <w:t>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7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7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7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78" w:type="dxa"/>
            <w:vAlign w:val="center"/>
          </w:tcPr>
          <w:p>
            <w:pPr>
              <w:widowControl/>
              <w:tabs>
                <w:tab w:val="left" w:pos="558"/>
              </w:tabs>
              <w:adjustRightInd w:val="0"/>
              <w:snapToGrid w:val="0"/>
              <w:jc w:val="left"/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  <w:t>QQ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7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  <w:t>大学生创新创业训练计划项目（创业训练、创业实践）成员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  <w:t>□是   项目名称及立项编号：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227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  <w:t>是否为“世承班”《创新创业初体验》选课学员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  <w:t>□是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227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  <w:t>是否为已入驻校级创新创业孵化基地项目成员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  <w:t>□是   项目名称：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227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  <w:t>创新创业类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  <w:t>实践经历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楷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2278" w:type="dxa"/>
            <w:vAlign w:val="center"/>
          </w:tcPr>
          <w:p>
            <w:pPr>
              <w:widowControl/>
              <w:tabs>
                <w:tab w:val="left" w:pos="558"/>
              </w:tabs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  <w:t>已有或设想的创新创业项目简介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楷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227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Cs/>
                <w:color w:val="000000"/>
                <w:kern w:val="0"/>
                <w:sz w:val="28"/>
                <w:szCs w:val="28"/>
              </w:rPr>
              <w:t>一句话自我评价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楷体" w:cs="Times New Roman"/>
                <w:color w:val="000000"/>
                <w:kern w:val="0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383480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72032"/>
    <w:rsid w:val="66B720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1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2019-11-27T06:01:00Z</dcterms:created>
  <dc:creator>驼驼洋</dc:creator>
  <cp:lastModifiedBy>驼驼洋</cp:lastModifiedBy>
  <dcterms:modified xsi:type="dcterms:W3CDTF">2019-11-27T06:02:09Z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